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C9" w:rsidRDefault="008A26DC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6.3pt;margin-top:-52.6pt;width:610pt;height:863.25pt;z-index:251657728">
            <v:imagedata r:id="rId5" o:title=""/>
          </v:shape>
          <o:OLEObject Type="Embed" ProgID="AcroExch.Document.7" ShapeID="_x0000_s1026" DrawAspect="Content" ObjectID="_1519563570" r:id="rId6"/>
        </w:pict>
      </w: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F21C9" w:rsidRDefault="00FF21C9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C977DE" w:rsidRDefault="00C977DE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приказу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Чердынского муниципального района Пермского края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7DE" w:rsidRDefault="00C977DE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14.03.2016  № 23-ад</w:t>
      </w:r>
    </w:p>
    <w:p w:rsidR="00C977DE" w:rsidRDefault="00C977DE" w:rsidP="00C977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7DE" w:rsidRDefault="00C977DE" w:rsidP="00C977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C977DE" w:rsidRDefault="00C977DE" w:rsidP="00C977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муниципальном конкурсе «Ученик года – 2016»</w:t>
      </w:r>
    </w:p>
    <w:p w:rsidR="00C977DE" w:rsidRDefault="00C977DE" w:rsidP="00C977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7DE" w:rsidRDefault="00C977DE" w:rsidP="00C977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C977DE" w:rsidRDefault="00C977DE" w:rsidP="00C977D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 устанавливает порядок и условия проведения муниципального конкурса обучающихся общеобразовательных организаций «Ученик года – 2016» (далее – Конкурс)</w:t>
      </w:r>
    </w:p>
    <w:p w:rsidR="00C977DE" w:rsidRDefault="00C977DE" w:rsidP="00C977D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определяет место, сроки, требования к составу участников конкурса и предоставлению материалов, конкурсные мероприятия.</w:t>
      </w:r>
    </w:p>
    <w:p w:rsidR="00C977DE" w:rsidRDefault="00C977DE" w:rsidP="00C977D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Организаторами Конкурса является </w:t>
      </w:r>
      <w:r>
        <w:rPr>
          <w:rFonts w:ascii="Times New Roman" w:eastAsia="Times New Roman" w:hAnsi="Times New Roman" w:cs="Times New Roman"/>
          <w:sz w:val="28"/>
          <w:szCs w:val="24"/>
        </w:rPr>
        <w:t>МАУ ДО «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Чердынский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ЦДО» при поддержке Управления образования администрации Чердынского муниципального района.</w:t>
      </w:r>
    </w:p>
    <w:p w:rsidR="00C977DE" w:rsidRDefault="00C977DE" w:rsidP="00C97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7DE" w:rsidRDefault="00C977DE" w:rsidP="00C977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2.Цель и задачи Конкурса</w:t>
      </w:r>
    </w:p>
    <w:p w:rsidR="00C977DE" w:rsidRDefault="00C977DE" w:rsidP="00C977DE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проводится в целях создания единого пространства общения и обмена опытом для учащихся общеобразовательных организаций.</w:t>
      </w:r>
    </w:p>
    <w:p w:rsidR="00C977DE" w:rsidRDefault="00C977DE" w:rsidP="00C977DE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Конкурса являются: </w:t>
      </w:r>
    </w:p>
    <w:p w:rsidR="00C977DE" w:rsidRDefault="00C977DE" w:rsidP="00C977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стимулирование общественной, творческой и познавательной активности учащихся;</w:t>
      </w:r>
    </w:p>
    <w:p w:rsidR="00C977DE" w:rsidRDefault="00C977DE" w:rsidP="00C977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и поощрение наиболее активных, творческих учащихся;</w:t>
      </w:r>
    </w:p>
    <w:p w:rsidR="00C977DE" w:rsidRDefault="00C977DE" w:rsidP="00C977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заинтересованного отношения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интеллектуальной, творческой и общественной деятельности.</w:t>
      </w:r>
    </w:p>
    <w:p w:rsidR="00C977DE" w:rsidRDefault="00C977DE" w:rsidP="00C977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7DE" w:rsidRDefault="00C977DE" w:rsidP="00C977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3.Участники Конкурса</w:t>
      </w:r>
    </w:p>
    <w:p w:rsidR="00C977DE" w:rsidRDefault="00C977DE" w:rsidP="00C9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 Участниками Конкурса могут быть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7-8 классов и 9-11 классов общеобразовательных организаций Чердынского муниципального района.</w:t>
      </w:r>
    </w:p>
    <w:p w:rsidR="00C977DE" w:rsidRDefault="00C977DE" w:rsidP="00C9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Выдвижение кандидатур на Конкурс осуществляется педагогическими советами школ, органами общественного управления, органами ученического самоуправления, возможно самовыдвижение учащихся. Количество кандидатов от каждого образовательного учреждения не  ограничено.</w:t>
      </w:r>
    </w:p>
    <w:p w:rsidR="00C977DE" w:rsidRDefault="00C977DE" w:rsidP="00C9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7DE" w:rsidRDefault="00C977DE" w:rsidP="00C9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977DE" w:rsidRDefault="00C977DE" w:rsidP="00C97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4.Порядок и условия проведения Конкурса</w:t>
      </w:r>
    </w:p>
    <w:p w:rsidR="00C977DE" w:rsidRDefault="00C977DE" w:rsidP="00C977DE">
      <w:pPr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2 этапа: </w:t>
      </w:r>
    </w:p>
    <w:p w:rsidR="00C977DE" w:rsidRDefault="00C977DE" w:rsidP="00C977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этап (заочный) - проводится до 4 апреля 2016г. </w:t>
      </w:r>
    </w:p>
    <w:p w:rsidR="00C977DE" w:rsidRDefault="00C977DE" w:rsidP="00C977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этап (очный) – проводится 5 мая 2016г.  </w:t>
      </w:r>
    </w:p>
    <w:p w:rsidR="00C977DE" w:rsidRDefault="00C977DE" w:rsidP="00C977D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участия в Конкурсе необходимо в МАУ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Чердынский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ЦДО»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 позднее 3 апреля 2016г.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электронной почте </w:t>
      </w:r>
      <w:hyperlink r:id="rId7" w:history="1">
        <w:r>
          <w:rPr>
            <w:rStyle w:val="a4"/>
            <w:rFonts w:ascii="Times New Roman" w:eastAsia="Times New Roman" w:hAnsi="Times New Roman" w:cs="Times New Roman"/>
            <w:sz w:val="28"/>
          </w:rPr>
          <w:t>sutur.cherdyn@mail.ru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тел. 2-95-18 (координатор конкурса Макидон Ольга Васильевна) предоставить следующие документы:</w:t>
      </w:r>
    </w:p>
    <w:p w:rsidR="00C977DE" w:rsidRDefault="00C977DE" w:rsidP="00C977D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заявку на участие в Конкурсе с указанием Ф.И.О. участника, класса, школы по предлагаемой форме (приложение № 1);</w:t>
      </w:r>
    </w:p>
    <w:p w:rsidR="00C977DE" w:rsidRDefault="00C977DE" w:rsidP="00C977D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ксерокопии сертификатов, грамот, дипломов, подтверждающих достижения участника в муниципальных, региональных, Всероссийских, Международных олимпиадах, конкурсных мероприятиях, соревнованиях за 2014-2015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2015-2016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уч.год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77DE" w:rsidRDefault="00C977DE" w:rsidP="00C977D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отзыв органа ученического самоуправления (при наличии) об общественной деятельности конкурсанта, заверенный директором образовательной организации в произвольной форме;</w:t>
      </w:r>
    </w:p>
    <w:p w:rsidR="00C977DE" w:rsidRDefault="00C977DE" w:rsidP="00C977D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справку об успеваемости по итогам 3 четверти (1полугодия для 10-11 классов) 2015-2016 учебного года, заверенную директором образовательной организации;</w:t>
      </w:r>
    </w:p>
    <w:p w:rsidR="00C977DE" w:rsidRDefault="00C977DE" w:rsidP="00C977D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автобиографию; </w:t>
      </w:r>
    </w:p>
    <w:p w:rsidR="00C977DE" w:rsidRDefault="00C977DE" w:rsidP="00C977D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личную фотографию участника (в электронном варианте);</w:t>
      </w:r>
    </w:p>
    <w:p w:rsidR="00C977DE" w:rsidRDefault="00C977DE" w:rsidP="00C977D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информационную карту участника по прилагаемой форме (приложение №2);</w:t>
      </w:r>
    </w:p>
    <w:p w:rsidR="00C977DE" w:rsidRDefault="00C977DE" w:rsidP="00C977D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и размещение информации в сети «Интернет» (Приложение № 3).</w:t>
      </w:r>
    </w:p>
    <w:p w:rsidR="00C977DE" w:rsidRDefault="00C977DE" w:rsidP="00C977D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Подведение итогов Конкурса проводится по этапам:</w:t>
      </w:r>
    </w:p>
    <w:p w:rsidR="00C977DE" w:rsidRDefault="00C977DE" w:rsidP="00C977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объявление результатов 1 (заочного) этапа – 11 апреля 2016г., результатов 2 (очного) этапа – в день его проведения. </w:t>
      </w:r>
    </w:p>
    <w:p w:rsidR="00C977DE" w:rsidRDefault="00C977DE" w:rsidP="00C977DE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конкурсных заданий 5.1.1;  5.1.2;  5.1.3 и 5.1.4. будут определены 3 финалиста в каждой возрастной группе.</w:t>
      </w:r>
    </w:p>
    <w:p w:rsidR="00C977DE" w:rsidRDefault="00C977DE" w:rsidP="00C977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7DE" w:rsidRDefault="00C977DE" w:rsidP="00C977D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Конкурсные задания оцениваются с использованием материалов для расчета индивидуального рейтинга участника (приложение №4).</w:t>
      </w:r>
    </w:p>
    <w:p w:rsidR="00C977DE" w:rsidRDefault="00C977DE" w:rsidP="00C977D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участию в очном этапе Конкурса допускаются участники, по 7 участников, набравшие наибольшее количество баллов.</w:t>
      </w:r>
    </w:p>
    <w:p w:rsidR="00C977DE" w:rsidRDefault="00C977DE" w:rsidP="00C977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7DE" w:rsidRDefault="00C977DE" w:rsidP="00C977DE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Конкурса</w:t>
      </w:r>
    </w:p>
    <w:p w:rsidR="00C977DE" w:rsidRDefault="00C977DE" w:rsidP="00C97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 Конку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рс  вкл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ючает в себя конкурсные задания, перечисленные ниже.</w:t>
      </w:r>
    </w:p>
    <w:p w:rsidR="00C977DE" w:rsidRDefault="00C977DE" w:rsidP="00C9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Конкурсное задание заочного этапа Конкурса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Портфолио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ксерокопии сертификатов, грамот, дипломов, подтверждающих достижения участника в муниципальных, региональных, Всероссийских, Международных олимпиадах, конкурсных мероприятиях, соревнованиях за 2014-2015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2015-2016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уч.год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.:</w:t>
      </w:r>
    </w:p>
    <w:p w:rsidR="00C977DE" w:rsidRDefault="00C977DE" w:rsidP="00C9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Критерии конкурса: </w:t>
      </w:r>
    </w:p>
    <w:p w:rsidR="00C977DE" w:rsidRDefault="00C977DE" w:rsidP="00C977D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уровень представительства достижений конкурсанта (муниципальный, региональный, Всероссийский, Международный) при условии личного участия в конкурсных мероприятиях;</w:t>
      </w:r>
    </w:p>
    <w:p w:rsidR="00C977DE" w:rsidRDefault="00C977DE" w:rsidP="00C977D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работе органов ученического самоуправления;</w:t>
      </w:r>
    </w:p>
    <w:p w:rsidR="00C977DE" w:rsidRDefault="00C977DE" w:rsidP="00C977D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средний балл успеваемости. </w:t>
      </w:r>
    </w:p>
    <w:p w:rsidR="00C977DE" w:rsidRDefault="00C977DE" w:rsidP="00C9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оценивается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4 данного Положения.</w:t>
      </w:r>
    </w:p>
    <w:p w:rsidR="00C977DE" w:rsidRDefault="00C977DE" w:rsidP="00C9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Творческая презентация конкурсанта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Гражданин Страны Великой» регламент до 3 минут.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(допускается участие группы поддержки не более 4 человек). Практика показывает, что наиболее выигрышно смотрится форма театрализованного представления, которая максимально раскрывает разносторонние таланты участника. Компьютерная презентация может сопровождать выступление,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отдельно компьютерная презентация не рассматривается.</w:t>
      </w:r>
    </w:p>
    <w:p w:rsidR="00C977DE" w:rsidRDefault="00C977DE" w:rsidP="00C9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конкурса:</w:t>
      </w:r>
    </w:p>
    <w:p w:rsidR="00C977DE" w:rsidRDefault="00C977DE" w:rsidP="00C977D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содержательность выступления;</w:t>
      </w:r>
    </w:p>
    <w:p w:rsidR="00C977DE" w:rsidRDefault="00C977DE" w:rsidP="00C977D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своеобразие и оригинальность формы презентации;</w:t>
      </w:r>
    </w:p>
    <w:p w:rsidR="00C977DE" w:rsidRDefault="00C977DE" w:rsidP="00C977D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культура участия самого конкурсанта;</w:t>
      </w:r>
    </w:p>
    <w:p w:rsidR="00C977DE" w:rsidRDefault="00C977DE" w:rsidP="00C977D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артистизм конкурсанта.</w:t>
      </w:r>
    </w:p>
    <w:p w:rsidR="00C977DE" w:rsidRDefault="00C977DE" w:rsidP="00C9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оценивается по 10-ти бальной системе.</w:t>
      </w:r>
    </w:p>
    <w:p w:rsidR="00C977DE" w:rsidRDefault="00C977DE" w:rsidP="00C97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Интеллектуальная игра.</w:t>
      </w:r>
    </w:p>
    <w:p w:rsidR="00C977DE" w:rsidRDefault="00C977DE" w:rsidP="00C9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 проверку знаний участников Конкурса в области экономики, политики, культуры, малой Родины, спорта и т.п.</w:t>
      </w:r>
    </w:p>
    <w:p w:rsidR="00C977DE" w:rsidRDefault="00C977DE" w:rsidP="00C9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оценивается по 10-ти бальной системе.</w:t>
      </w:r>
    </w:p>
    <w:p w:rsidR="00C977DE" w:rsidRDefault="00C977DE" w:rsidP="00C97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5.1.4.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 «Имя России». Составьте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рейтинг 5 самых значимых на Ваш взгляд исторических личностей, сыгравших важную роль в жизни страны (регламент до 5 минут).</w:t>
      </w:r>
    </w:p>
    <w:p w:rsidR="00C977DE" w:rsidRDefault="00C977DE" w:rsidP="00C9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Конкурсант готовит выступление в любой форме (агитколлектив,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агиттеатр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т. п.). </w:t>
      </w:r>
    </w:p>
    <w:p w:rsidR="00C977DE" w:rsidRDefault="00C977DE" w:rsidP="00C977D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Допустимы любые технические средства сопровождения, элементы театрализации, участие группы поддержки.</w:t>
      </w:r>
    </w:p>
    <w:p w:rsidR="00C977DE" w:rsidRDefault="00C977DE" w:rsidP="00C9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конкурса:</w:t>
      </w:r>
    </w:p>
    <w:p w:rsidR="00C977DE" w:rsidRDefault="00C977DE" w:rsidP="00C977D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историческая, социальная, культурная значимость;</w:t>
      </w:r>
    </w:p>
    <w:p w:rsidR="00C977DE" w:rsidRDefault="00C977DE" w:rsidP="00C977D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степень личной заинтересованности и погруженности;</w:t>
      </w:r>
    </w:p>
    <w:p w:rsidR="00C977DE" w:rsidRDefault="00C977DE" w:rsidP="00C977D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своеобразие и оригинальность представления исторического образа;</w:t>
      </w:r>
    </w:p>
    <w:p w:rsidR="00C977DE" w:rsidRDefault="00C977DE" w:rsidP="00C977D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масштабность, глубина раскрытия темы;</w:t>
      </w:r>
    </w:p>
    <w:p w:rsidR="00C977DE" w:rsidRDefault="00C977DE" w:rsidP="00C977D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ораторское искусство, воздействие на аудиторию. </w:t>
      </w:r>
    </w:p>
    <w:p w:rsidR="00C977DE" w:rsidRDefault="00C977DE" w:rsidP="00C9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оценивается по 15-ти бальной системе.</w:t>
      </w:r>
    </w:p>
    <w:p w:rsidR="00C977DE" w:rsidRDefault="00C977DE" w:rsidP="00C97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5.1.5.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Открытая дискуссия. </w:t>
      </w:r>
      <w:r>
        <w:rPr>
          <w:rFonts w:ascii="Times New Roman" w:eastAsia="Times New Roman" w:hAnsi="Times New Roman" w:cs="Times New Roman"/>
          <w:sz w:val="28"/>
          <w:szCs w:val="28"/>
        </w:rPr>
        <w:t>Публичное выступление на предложенную тему. Для подготовки публичного выступления участникам будет предоставлена возможность в течение 30 минут поработать с различными источниками информации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егламент выступления до 3 минут)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77DE" w:rsidRDefault="00C977DE" w:rsidP="00C9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конкурса:</w:t>
      </w:r>
    </w:p>
    <w:p w:rsidR="00C977DE" w:rsidRDefault="00C977DE" w:rsidP="00C977D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общая культура и эрудиция;</w:t>
      </w:r>
    </w:p>
    <w:p w:rsidR="00C977DE" w:rsidRDefault="00C977DE" w:rsidP="00C977D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глубина и оригинальность суждений;</w:t>
      </w:r>
    </w:p>
    <w:p w:rsidR="00C977DE" w:rsidRDefault="00C977DE" w:rsidP="00C977D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вести дискуссию.</w:t>
      </w:r>
    </w:p>
    <w:p w:rsidR="00C977DE" w:rsidRDefault="00C977DE" w:rsidP="00C9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оценивается по 15-ти бальной системе.</w:t>
      </w:r>
    </w:p>
    <w:p w:rsidR="00C977DE" w:rsidRDefault="00C977DE" w:rsidP="00C97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77DE" w:rsidRDefault="00C977DE" w:rsidP="00C977DE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Жюри и счетная комиссия конкурса.</w:t>
      </w:r>
    </w:p>
    <w:p w:rsidR="00C977DE" w:rsidRDefault="00C977DE" w:rsidP="00C977DE">
      <w:pPr>
        <w:numPr>
          <w:ilvl w:val="1"/>
          <w:numId w:val="13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Оценивание конкурсных заданий проводится жюри Конкурса. В состав жюри входят:</w:t>
      </w:r>
    </w:p>
    <w:p w:rsidR="00C977DE" w:rsidRDefault="00C977DE" w:rsidP="00C977DE">
      <w:pPr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представители администрации Чердынского муниципального района Пермского края;</w:t>
      </w:r>
    </w:p>
    <w:p w:rsidR="00C977DE" w:rsidRDefault="00C977DE" w:rsidP="00C977DE">
      <w:pPr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представители управления образования администрации Чердынского муниципального района Пермского края;</w:t>
      </w:r>
    </w:p>
    <w:p w:rsidR="00C977DE" w:rsidRDefault="00C977DE" w:rsidP="00C977DE">
      <w:pPr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представители образовательных организаций;</w:t>
      </w:r>
    </w:p>
    <w:p w:rsidR="00C977DE" w:rsidRDefault="00C977DE" w:rsidP="00C977DE">
      <w:pPr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победитель муниципального конкурса «Ученик года -2015»;</w:t>
      </w:r>
    </w:p>
    <w:p w:rsidR="00C977DE" w:rsidRDefault="00C977DE" w:rsidP="00C977DE">
      <w:pPr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 жюри Конкурса формируется Организационным комитетом перед началом Конкурса и утверждается приказом управления образования администрации Чердынского муниципального района Пермского края.  </w:t>
      </w:r>
    </w:p>
    <w:p w:rsidR="00C977DE" w:rsidRDefault="00C977DE" w:rsidP="00C977D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977DE" w:rsidRDefault="00C977DE" w:rsidP="00C977DE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Определение победителя Конкурса.</w:t>
      </w:r>
    </w:p>
    <w:p w:rsidR="00C977DE" w:rsidRDefault="00C977DE" w:rsidP="00C977DE">
      <w:pPr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Жюри оценивают выполнение всех конкурсных заданий в баллах в соответствии с критериями, утвержденными настоящим Положением. </w:t>
      </w:r>
    </w:p>
    <w:p w:rsidR="00C977DE" w:rsidRDefault="00C977DE" w:rsidP="00C977DE">
      <w:pPr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конкурсантов производится персонально каждым членом жюри. Влияние на решение члена жюри других членов, председателя жюри, членов оргкомитета этапа, конкурсантов, зрителей и др. не допускается.</w:t>
      </w:r>
    </w:p>
    <w:p w:rsidR="00C977DE" w:rsidRDefault="00C977DE" w:rsidP="00C977DE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Публичные комментарии относительно решений жюри вправе давать только председатель жюри.</w:t>
      </w:r>
    </w:p>
    <w:p w:rsidR="00C977DE" w:rsidRDefault="00C977DE" w:rsidP="00C977DE">
      <w:pPr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Итоговое место конкурсанта относительно других конкурсантов определяется его итоговым баллом, которое складывается из средних баллов, выставленных членами жюри за каждый конкурс (эта система условно называется «бальной»).</w:t>
      </w:r>
    </w:p>
    <w:p w:rsidR="00C977DE" w:rsidRDefault="00C977DE" w:rsidP="00C977DE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каждого конкура средний балл членов жюри переводится в рейтинг, а итоговое место конкурсанта относительно двух конкурсантов определяется суммой рейтинга за все конкурсные задания. Рейтинг – место, которое занял в конкретном испытании конкурсант. Рейтинг является натуральным числом, лучший рейтинг равен 1, худший – количеству конкурсантов.</w:t>
      </w:r>
    </w:p>
    <w:p w:rsidR="00C977DE" w:rsidRDefault="00C977DE" w:rsidP="00C977DE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и в бальной системе, каждый член жюри заполняет свой протокол, занося выставленные им баллы. </w:t>
      </w:r>
    </w:p>
    <w:p w:rsidR="00C977DE" w:rsidRDefault="00C977DE" w:rsidP="00C977DE">
      <w:pPr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Конкурса, набравший наибольшее количество балов в общем рейтинге объявляется Победителем Конкурса.</w:t>
      </w:r>
    </w:p>
    <w:p w:rsidR="00C977DE" w:rsidRDefault="00C977DE" w:rsidP="00C977DE">
      <w:pPr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Победитель муниципального Конкурса допускается к участию в краевом конкурсе «Ученик года» в 2017 году, по объективным причинам к участию могут быть допущены и призеры Конкурса. </w:t>
      </w:r>
    </w:p>
    <w:p w:rsidR="00C977DE" w:rsidRDefault="00C977DE" w:rsidP="00C977D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77DE" w:rsidRDefault="00C977DE" w:rsidP="00C977DE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Финансирование Конкурса</w:t>
      </w:r>
    </w:p>
    <w:p w:rsidR="00C977DE" w:rsidRDefault="00C977DE" w:rsidP="00C977DE">
      <w:pPr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Конкурса осуществляется за счет средств М</w:t>
      </w:r>
      <w:r>
        <w:rPr>
          <w:rFonts w:ascii="Times New Roman" w:eastAsia="Times New Roman" w:hAnsi="Times New Roman" w:cs="Times New Roman"/>
          <w:sz w:val="28"/>
          <w:szCs w:val="24"/>
        </w:rPr>
        <w:t>АУ ДО «Чердынский ЦДО» и спонсоров.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977DE" w:rsidRDefault="00C977DE" w:rsidP="00C97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7DE" w:rsidRDefault="00C977DE" w:rsidP="00C977DE">
      <w:pPr>
        <w:spacing w:after="0" w:line="240" w:lineRule="auto"/>
        <w:ind w:left="1332" w:firstLine="504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Приложение 1 </w:t>
      </w:r>
    </w:p>
    <w:p w:rsidR="00C977DE" w:rsidRDefault="00C977DE" w:rsidP="00C977DE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к Положению о муниципальном конкурсе «Ученик года-2016»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77DE" w:rsidRDefault="00C977DE" w:rsidP="00C97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на участие в муниципальном конкурсе «Ученик года 2016» </w:t>
      </w:r>
    </w:p>
    <w:p w:rsidR="00C977DE" w:rsidRDefault="00C977DE" w:rsidP="00C977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77DE" w:rsidRDefault="00C977DE" w:rsidP="00C977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77DE" w:rsidRDefault="00C977DE" w:rsidP="00C977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Огкомитет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</w:p>
    <w:p w:rsidR="00C977DE" w:rsidRDefault="00C977DE" w:rsidP="00C977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«Ученик года – 2016»</w:t>
      </w:r>
    </w:p>
    <w:p w:rsidR="00C977DE" w:rsidRDefault="00C977DE" w:rsidP="00C97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977DE" w:rsidRDefault="00C977DE" w:rsidP="00C97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(полное наименование образовательной организации)</w:t>
      </w:r>
    </w:p>
    <w:p w:rsidR="00C977DE" w:rsidRDefault="00C977DE" w:rsidP="00C97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выдвигает _________________________________________________________</w:t>
      </w:r>
    </w:p>
    <w:p w:rsidR="00C977DE" w:rsidRDefault="00C977DE" w:rsidP="00C97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(ФИО участника Конкурса)</w:t>
      </w:r>
    </w:p>
    <w:p w:rsidR="00C977DE" w:rsidRDefault="00C977DE" w:rsidP="00C9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C977DE" w:rsidRDefault="00C977DE" w:rsidP="00C97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(Полное наименование образовательной организации, где обучается участник Конкурса и класс)</w:t>
      </w:r>
    </w:p>
    <w:p w:rsidR="00C977DE" w:rsidRDefault="00C977DE" w:rsidP="00C9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участие в муниципальном конкурсе «Ученик года-2016».</w:t>
      </w:r>
    </w:p>
    <w:p w:rsidR="00C977DE" w:rsidRDefault="00C977DE" w:rsidP="00C9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7DE" w:rsidRDefault="00C977DE" w:rsidP="00C9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</w:p>
    <w:p w:rsidR="00C977DE" w:rsidRDefault="00C977DE" w:rsidP="00C977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(подпись)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(ФИО)</w:t>
      </w:r>
    </w:p>
    <w:p w:rsidR="00C977DE" w:rsidRDefault="00C977DE" w:rsidP="00C97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МП</w:t>
      </w:r>
    </w:p>
    <w:p w:rsidR="00C977DE" w:rsidRDefault="00C977DE" w:rsidP="00C97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C977DE" w:rsidRDefault="00C977DE" w:rsidP="00C977DE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</w:rPr>
      </w:pPr>
    </w:p>
    <w:p w:rsidR="00C977DE" w:rsidRDefault="00C977DE" w:rsidP="00C977DE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</w:rPr>
      </w:pPr>
    </w:p>
    <w:p w:rsidR="00C977DE" w:rsidRDefault="00C977DE" w:rsidP="00C977DE">
      <w:pPr>
        <w:spacing w:after="0" w:line="240" w:lineRule="auto"/>
        <w:ind w:left="1332" w:firstLine="504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Приложение 2 </w:t>
      </w:r>
    </w:p>
    <w:p w:rsidR="00C977DE" w:rsidRDefault="00C977DE" w:rsidP="00C977DE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к Положению о муниципальном конкурсе «Ученик года-2016»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77DE" w:rsidRDefault="00C977DE" w:rsidP="00C977DE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</w:rPr>
      </w:pPr>
    </w:p>
    <w:p w:rsidR="00C977DE" w:rsidRDefault="00C977DE" w:rsidP="00C977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Информационная карта </w:t>
      </w:r>
    </w:p>
    <w:p w:rsidR="00C977DE" w:rsidRDefault="00C977DE" w:rsidP="00C977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участника муниципального конкурса «Ученик года – 2016»</w:t>
      </w:r>
    </w:p>
    <w:p w:rsidR="00C977DE" w:rsidRDefault="00C977DE" w:rsidP="00C977D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7DE" w:rsidRDefault="00C977DE" w:rsidP="00C977DE">
      <w:pPr>
        <w:pBdr>
          <w:bottom w:val="single" w:sz="12" w:space="1" w:color="auto"/>
        </w:pBd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районный конкурс «Ученик года -2016» выдвигается </w:t>
      </w:r>
    </w:p>
    <w:p w:rsidR="00C977DE" w:rsidRDefault="00C977DE" w:rsidP="00C977D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Фамилия, имя, отчество учащегося</w:t>
      </w:r>
    </w:p>
    <w:p w:rsidR="00C977DE" w:rsidRDefault="00C977DE" w:rsidP="00C977D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 </w:t>
      </w:r>
    </w:p>
    <w:p w:rsidR="00C977DE" w:rsidRDefault="00C977DE" w:rsidP="00C977D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учащийся __ класса ____________________________</w:t>
      </w:r>
    </w:p>
    <w:p w:rsidR="00C977DE" w:rsidRDefault="00C977DE" w:rsidP="00C977D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название ОУ</w:t>
      </w:r>
    </w:p>
    <w:p w:rsidR="00C977DE" w:rsidRDefault="00C977DE" w:rsidP="00C977D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 </w:t>
      </w:r>
    </w:p>
    <w:p w:rsidR="00C977DE" w:rsidRDefault="00C977DE" w:rsidP="00C977D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контактные телефоны ______________, ______________</w:t>
      </w:r>
    </w:p>
    <w:p w:rsidR="00C977DE" w:rsidRDefault="00C977DE" w:rsidP="00C977D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lastRenderedPageBreak/>
        <w:t xml:space="preserve">                                                                              учащегося             классного руководителя</w:t>
      </w:r>
    </w:p>
    <w:p w:rsidR="00C977DE" w:rsidRDefault="00C977DE" w:rsidP="00C977D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данные удостоверения личности (паспорта или свидетельства о рождении): _________№ _________ </w:t>
      </w:r>
    </w:p>
    <w:p w:rsidR="00C977DE" w:rsidRDefault="00C977DE" w:rsidP="00C977D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кем и когда выдано</w:t>
      </w:r>
    </w:p>
    <w:p w:rsidR="00C977DE" w:rsidRDefault="00C977DE" w:rsidP="00C977D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семьи:</w:t>
      </w:r>
    </w:p>
    <w:p w:rsidR="00C977DE" w:rsidRDefault="00C977DE" w:rsidP="00C977D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отец</w:t>
      </w:r>
    </w:p>
    <w:p w:rsidR="00C977DE" w:rsidRDefault="00C977DE" w:rsidP="00C977D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работает</w:t>
      </w:r>
    </w:p>
    <w:p w:rsidR="00C977DE" w:rsidRDefault="00C977DE" w:rsidP="00C977D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мать</w:t>
      </w:r>
    </w:p>
    <w:p w:rsidR="00C977DE" w:rsidRDefault="00C977DE" w:rsidP="00C977D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работает</w:t>
      </w:r>
    </w:p>
    <w:p w:rsidR="00C977DE" w:rsidRDefault="00C977DE" w:rsidP="00C977D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другие члены семьи</w:t>
      </w:r>
    </w:p>
    <w:p w:rsidR="00C977DE" w:rsidRDefault="00C977DE" w:rsidP="00C977D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заполнения </w:t>
      </w:r>
    </w:p>
    <w:p w:rsidR="00C977DE" w:rsidRDefault="00C977DE" w:rsidP="00C977D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представленные сведения верны: </w:t>
      </w:r>
    </w:p>
    <w:p w:rsidR="00C977DE" w:rsidRDefault="00C977DE" w:rsidP="00C977D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ОУ _______________      ____________________</w:t>
      </w:r>
    </w:p>
    <w:p w:rsidR="00C977DE" w:rsidRDefault="00C977DE" w:rsidP="00C977D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подпись                                         расшифровка подписи</w:t>
      </w:r>
    </w:p>
    <w:p w:rsidR="00C977DE" w:rsidRDefault="00C977DE" w:rsidP="00C977DE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Приложение 3 </w:t>
      </w:r>
    </w:p>
    <w:p w:rsidR="00C977DE" w:rsidRDefault="00C977DE" w:rsidP="00C977DE">
      <w:pPr>
        <w:spacing w:after="0" w:line="240" w:lineRule="auto"/>
        <w:ind w:left="4956" w:firstLine="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к Положению о муниципальном конкурсе «Ученик года-2016»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77DE" w:rsidRDefault="00C977DE" w:rsidP="00C977DE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C977DE" w:rsidRDefault="00C977DE" w:rsidP="00C97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</w:p>
    <w:p w:rsidR="00C977DE" w:rsidRDefault="00C977DE" w:rsidP="00C97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размещение информации в сети «Интернет»</w:t>
      </w:r>
    </w:p>
    <w:p w:rsidR="00C977DE" w:rsidRDefault="00C977DE" w:rsidP="00C97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_________________________________________________________________________,</w:t>
      </w:r>
    </w:p>
    <w:p w:rsidR="00C977DE" w:rsidRDefault="00C977DE" w:rsidP="00C97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 матери, отца, опекуна и т.д.)</w:t>
      </w:r>
    </w:p>
    <w:p w:rsidR="00C977DE" w:rsidRDefault="00C977DE" w:rsidP="00C9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по адресу___________________________________________________</w:t>
      </w:r>
    </w:p>
    <w:p w:rsidR="00C977DE" w:rsidRDefault="00C977DE" w:rsidP="00C9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977DE" w:rsidRDefault="00C977DE" w:rsidP="00C97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(место регистрации)</w:t>
      </w:r>
    </w:p>
    <w:p w:rsidR="00C977DE" w:rsidRDefault="00C977DE" w:rsidP="00C9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серия __________ номер __________________ выдан ______________________________</w:t>
      </w:r>
    </w:p>
    <w:p w:rsidR="00C977DE" w:rsidRDefault="00C977DE" w:rsidP="00C97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 дата выдачи _____________________________________</w:t>
      </w:r>
    </w:p>
    <w:p w:rsidR="00C977DE" w:rsidRDefault="00C977DE" w:rsidP="00C97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(наименование документа, удостоверяющего личность)</w:t>
      </w:r>
    </w:p>
    <w:p w:rsidR="00C977DE" w:rsidRDefault="00C977DE" w:rsidP="00C9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77DE" w:rsidRDefault="00C977DE" w:rsidP="00C97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(в случае опекунства/попечительства указать реквизиты документа, на основании которого осуществляется опека или попечительства)</w:t>
      </w:r>
    </w:p>
    <w:p w:rsidR="00C977DE" w:rsidRDefault="00C977DE" w:rsidP="00C9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подтверждаю согласие на участие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конкурсе «Учение года – 2015»,а также даю согласие сотрудникам МАУ ДО «Чердынский ЦДО» на сбор, хранение, использование, распространение (передачу) и публикацию моих персональных данных/моего несовершеннолетнего ребенка, в том числе в сети «Интернет» с учетом Федерального закона №152-ФЗ «О защите персональных данных» от 08 июля 2006 г.</w:t>
      </w:r>
      <w:proofErr w:type="gramEnd"/>
    </w:p>
    <w:p w:rsidR="00C977DE" w:rsidRDefault="00C977DE" w:rsidP="00C9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77DE" w:rsidRDefault="00C977DE" w:rsidP="00C97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 несовершеннолетнего)</w:t>
      </w:r>
    </w:p>
    <w:p w:rsidR="00C977DE" w:rsidRDefault="00C977DE" w:rsidP="00C9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серия __________ номер __________________ выдан ________________________________</w:t>
      </w:r>
    </w:p>
    <w:p w:rsidR="00C977DE" w:rsidRDefault="00C977DE" w:rsidP="00C97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 дата выдачи ______________________________________</w:t>
      </w:r>
    </w:p>
    <w:p w:rsidR="00C977DE" w:rsidRDefault="00C977DE" w:rsidP="00C97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(наименование документа, удостоверяющего личность несовершеннолетнего: паспорт/свидетельство о рождении)</w:t>
      </w:r>
    </w:p>
    <w:p w:rsidR="00C977DE" w:rsidRDefault="00C977DE" w:rsidP="00C9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 фамилия, имя, отчество, школа, класс, домашний адрес, дата рождения, телефон, адрес электронной почты, результаты участия в конкурсе, фот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видеофиксацию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77DE" w:rsidRDefault="00C977DE" w:rsidP="00C97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Данное Согласие вступает в силу со дня его подписания и действует на протяжении всего конкурса.</w:t>
      </w:r>
    </w:p>
    <w:p w:rsidR="00C977DE" w:rsidRDefault="00C977DE" w:rsidP="00C9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7DE" w:rsidRDefault="00C977DE" w:rsidP="00C9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________________________/___________________</w:t>
      </w:r>
    </w:p>
    <w:p w:rsidR="00C977DE" w:rsidRDefault="00C977DE" w:rsidP="00C977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(дата)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(подпись совершеннолетнего/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(расшифровка подписи)</w:t>
      </w:r>
      <w:proofErr w:type="gramEnd"/>
    </w:p>
    <w:p w:rsidR="00C977DE" w:rsidRDefault="00C977DE" w:rsidP="00C977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представителя несовершеннолетнего)</w:t>
      </w:r>
    </w:p>
    <w:p w:rsidR="00C977DE" w:rsidRDefault="00C977DE" w:rsidP="00C977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C977DE" w:rsidRDefault="00C977DE" w:rsidP="00C977D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7DE" w:rsidRDefault="00C977DE" w:rsidP="00C977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7DE" w:rsidRDefault="00C977DE" w:rsidP="00C977DE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Приложение 4 </w:t>
      </w:r>
    </w:p>
    <w:p w:rsidR="00C977DE" w:rsidRDefault="00C977DE" w:rsidP="00C977DE">
      <w:pPr>
        <w:spacing w:after="0" w:line="240" w:lineRule="auto"/>
        <w:ind w:left="4956" w:firstLine="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к Положению о муниципальном конкурсе «Ученик года-2016»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77DE" w:rsidRDefault="00C977DE" w:rsidP="00C977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7DE" w:rsidRDefault="00C977DE" w:rsidP="00C977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Материалы для расчета индивидуального рейтинга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1482"/>
        <w:gridCol w:w="1791"/>
        <w:gridCol w:w="1445"/>
        <w:gridCol w:w="1445"/>
        <w:gridCol w:w="1158"/>
      </w:tblGrid>
      <w:tr w:rsidR="00C977DE" w:rsidTr="00C977DE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мероприятия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(баллы)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Похвальный отзыв, грамота (баллы)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 (баллы)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 (баллы)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 (баллы)</w:t>
            </w:r>
          </w:p>
        </w:tc>
      </w:tr>
      <w:tr w:rsidR="00C977DE" w:rsidTr="00C977D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Олимпиады, соревнования</w:t>
            </w:r>
          </w:p>
        </w:tc>
      </w:tr>
      <w:tr w:rsidR="00C977DE" w:rsidTr="00C977DE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77DE" w:rsidTr="00C977DE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77DE" w:rsidTr="00C977DE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977DE" w:rsidTr="00C977DE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977DE" w:rsidTr="00C977DE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977DE" w:rsidTr="00C977D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Конкурсы, конференции</w:t>
            </w:r>
          </w:p>
        </w:tc>
      </w:tr>
      <w:tr w:rsidR="00C977DE" w:rsidTr="00C977DE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77DE" w:rsidTr="00C977DE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77DE" w:rsidTr="00C977DE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977DE" w:rsidTr="00C977DE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977DE" w:rsidTr="00C977DE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977DE" w:rsidTr="00C977D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Фестивали, выставки, иные творческие мероприятия</w:t>
            </w:r>
          </w:p>
        </w:tc>
      </w:tr>
      <w:tr w:rsidR="00C977DE" w:rsidTr="00C977DE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77DE" w:rsidTr="00C977DE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77DE" w:rsidTr="00C977DE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977DE" w:rsidTr="00C977DE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977DE" w:rsidTr="00C977DE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DE" w:rsidRDefault="00C9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977DE" w:rsidRDefault="00C977DE" w:rsidP="00C97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7DE" w:rsidRDefault="00C977DE" w:rsidP="00C97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Примечание: Для краевого конкурса учебно-исследовательских работ учащихся (НОУ)</w:t>
      </w:r>
    </w:p>
    <w:p w:rsidR="00C977DE" w:rsidRDefault="00C977DE" w:rsidP="00C977D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диплом лауреата соответствует 1 месту; </w:t>
      </w:r>
    </w:p>
    <w:p w:rsidR="00C977DE" w:rsidRDefault="00C977DE" w:rsidP="00C977D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диплом (диплом призера) соответствует 2 месту; </w:t>
      </w:r>
    </w:p>
    <w:p w:rsidR="00C977DE" w:rsidRDefault="00C977DE" w:rsidP="00C977D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похвальный отзыв (грамота) соответствует 3 месту.</w:t>
      </w:r>
    </w:p>
    <w:p w:rsidR="00C977DE" w:rsidRDefault="00C977DE" w:rsidP="00C977D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7DE" w:rsidRDefault="00C977DE" w:rsidP="00C977D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Комментарии к материалам для расчета индивидуального рейтинга учащихся</w:t>
      </w:r>
    </w:p>
    <w:p w:rsidR="00C977DE" w:rsidRDefault="00C977DE" w:rsidP="00C977D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Краево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региональный) этап Всероссийских мероприятий соответствует областному (не Всероссийскому) мероприятию.</w:t>
      </w:r>
    </w:p>
    <w:p w:rsidR="00C977DE" w:rsidRDefault="00C977DE" w:rsidP="00C977D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проведения в рамках одного мероприятия (олимпиады, фестиваля знатоков, туристских комплексных соревнований и др.) нескольких видов соревнований (этапов, туров и т.п.) в расчет принимается не результат за каждый вид, а только общий зачет.</w:t>
      </w:r>
    </w:p>
    <w:p w:rsidR="00C977DE" w:rsidRDefault="00C977DE" w:rsidP="00C977D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индивидуальной карте расчета рейтинга обязательно указывается дата проведения мероприятия и под чьей эгидой оно проводилось.</w:t>
      </w:r>
    </w:p>
    <w:p w:rsidR="00C977DE" w:rsidRDefault="00C977DE" w:rsidP="00C977D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 отсутствия наградных документов (протоколов соревнований) баллы за данное мероприятие не начисляются.</w:t>
      </w:r>
    </w:p>
    <w:p w:rsidR="00C977DE" w:rsidRDefault="00C977DE" w:rsidP="00C9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977DE" w:rsidRDefault="00C977DE" w:rsidP="00C97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77DE" w:rsidRDefault="00C977DE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приказу Управления образования администрации Чердынского муниципального района Пермского края </w:t>
      </w:r>
    </w:p>
    <w:p w:rsidR="00C977DE" w:rsidRDefault="00C977DE" w:rsidP="00C977DE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14.03.2016  № 23-ад</w:t>
      </w:r>
    </w:p>
    <w:p w:rsidR="00C977DE" w:rsidRDefault="00C977DE" w:rsidP="00C977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7DE" w:rsidRDefault="00C977DE" w:rsidP="00C977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 оргкомитета конкурса «Ученик года – 2016»</w:t>
      </w:r>
    </w:p>
    <w:p w:rsidR="00C977DE" w:rsidRDefault="00C977DE" w:rsidP="00C977D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Якушева Л.Ю., заместитель начальника Управления образования администрации Чердынского района Пермского края,</w:t>
      </w:r>
    </w:p>
    <w:p w:rsidR="00C977DE" w:rsidRDefault="00C977DE" w:rsidP="00C977D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Порохнина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Е.А., консультант по дополнительному образованию Управления образования администрации Чердынского района Пермского края,</w:t>
      </w:r>
    </w:p>
    <w:p w:rsidR="00C977DE" w:rsidRDefault="00C977DE" w:rsidP="00C977D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Макидон О.В., заместитель директора МАУ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«Чердынский ЦДО».</w:t>
      </w:r>
    </w:p>
    <w:p w:rsidR="00C977DE" w:rsidRDefault="00C977DE" w:rsidP="00C977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977DE" w:rsidRDefault="00C977DE" w:rsidP="00C977DE">
      <w:pPr>
        <w:rPr>
          <w:rFonts w:ascii="Times New Roman" w:hAnsi="Times New Roman"/>
          <w:b/>
          <w:sz w:val="26"/>
          <w:szCs w:val="28"/>
        </w:rPr>
      </w:pPr>
    </w:p>
    <w:p w:rsidR="009E63E8" w:rsidRDefault="009E63E8"/>
    <w:sectPr w:rsidR="009E63E8" w:rsidSect="0000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FDB"/>
    <w:multiLevelType w:val="hybridMultilevel"/>
    <w:tmpl w:val="A73E9D32"/>
    <w:lvl w:ilvl="0" w:tplc="C5340282">
      <w:start w:val="1"/>
      <w:numFmt w:val="decimal"/>
      <w:lvlText w:val="%1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95257"/>
    <w:multiLevelType w:val="multilevel"/>
    <w:tmpl w:val="3C3091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2184545"/>
    <w:multiLevelType w:val="hybridMultilevel"/>
    <w:tmpl w:val="84A06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B1686"/>
    <w:multiLevelType w:val="hybridMultilevel"/>
    <w:tmpl w:val="9DBE02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01997"/>
    <w:multiLevelType w:val="hybridMultilevel"/>
    <w:tmpl w:val="F60E0CF2"/>
    <w:lvl w:ilvl="0" w:tplc="87B6E608">
      <w:start w:val="1"/>
      <w:numFmt w:val="decimal"/>
      <w:lvlText w:val="4.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8454D"/>
    <w:multiLevelType w:val="hybridMultilevel"/>
    <w:tmpl w:val="C466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07BA5"/>
    <w:multiLevelType w:val="multilevel"/>
    <w:tmpl w:val="5D6209D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3789500B"/>
    <w:multiLevelType w:val="hybridMultilevel"/>
    <w:tmpl w:val="E90C127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44796"/>
    <w:multiLevelType w:val="hybridMultilevel"/>
    <w:tmpl w:val="FA38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3D0929"/>
    <w:multiLevelType w:val="hybridMultilevel"/>
    <w:tmpl w:val="4CBEAA58"/>
    <w:lvl w:ilvl="0" w:tplc="E9EEE868">
      <w:start w:val="1"/>
      <w:numFmt w:val="decimal"/>
      <w:lvlText w:val="2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9863CE"/>
    <w:multiLevelType w:val="hybridMultilevel"/>
    <w:tmpl w:val="243EE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5A6712"/>
    <w:multiLevelType w:val="hybridMultilevel"/>
    <w:tmpl w:val="DBEC94B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7566C0"/>
    <w:multiLevelType w:val="hybridMultilevel"/>
    <w:tmpl w:val="52D4079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FA6722"/>
    <w:multiLevelType w:val="hybridMultilevel"/>
    <w:tmpl w:val="26947F28"/>
    <w:lvl w:ilvl="0" w:tplc="F5AC86C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384917"/>
    <w:multiLevelType w:val="multilevel"/>
    <w:tmpl w:val="9102603A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15">
    <w:nsid w:val="672F39C7"/>
    <w:multiLevelType w:val="hybridMultilevel"/>
    <w:tmpl w:val="6846A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6463C8"/>
    <w:multiLevelType w:val="hybridMultilevel"/>
    <w:tmpl w:val="88A0FA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7DE"/>
    <w:rsid w:val="00000B55"/>
    <w:rsid w:val="00312905"/>
    <w:rsid w:val="00597CDB"/>
    <w:rsid w:val="008A26DC"/>
    <w:rsid w:val="009E63E8"/>
    <w:rsid w:val="00C977DE"/>
    <w:rsid w:val="00F87CC0"/>
    <w:rsid w:val="00FF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7D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977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tur.cherdy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2116</Words>
  <Characters>12064</Characters>
  <Application>Microsoft Office Word</Application>
  <DocSecurity>0</DocSecurity>
  <Lines>100</Lines>
  <Paragraphs>28</Paragraphs>
  <ScaleCrop>false</ScaleCrop>
  <Company>Управление образования</Company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</cp:revision>
  <dcterms:created xsi:type="dcterms:W3CDTF">2016-03-15T11:12:00Z</dcterms:created>
  <dcterms:modified xsi:type="dcterms:W3CDTF">2016-03-15T11:13:00Z</dcterms:modified>
</cp:coreProperties>
</file>